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Kielbasa with Red Cabbage, Onions, &amp; Grapes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single"/>
        </w:rPr>
        <w:br w:type="textWrapping"/>
      </w:r>
      <w:r>
        <w:rPr>
          <w:b w:val="0"/>
          <w:bCs w:val="0"/>
          <w:i w:val="1"/>
          <w:iCs w:val="1"/>
          <w:sz w:val="20"/>
          <w:szCs w:val="20"/>
          <w:u w:val="none"/>
          <w:rtl w:val="0"/>
          <w:lang w:val="en-US"/>
        </w:rPr>
        <w:t>Serves 4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When weeknight planning gets pinched, assemble this sheet pan for a this for a fast, flavorful, fall dinner! The combination of spicy, sweet, and tangy are delicious together -- a full flavor, satisfying experience.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Ingredients: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 (14 oz) links of kielbasa, cut into 3" pieces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1/2 small, red cabbage, cut into 1/4"-thick slices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 sweet onion, sliced pole to pole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 cups red grapes, halved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 tablespoons olive oil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 teaspoon salt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</w:rPr>
        <w:t>1 teaspoon pepper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Directions: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1. Preheat the oven to 400</w:t>
      </w:r>
      <w:r>
        <w:rPr>
          <w:sz w:val="20"/>
          <w:szCs w:val="20"/>
          <w:rtl w:val="0"/>
          <w:lang w:val="it-IT"/>
        </w:rPr>
        <w:t xml:space="preserve">° </w:t>
      </w:r>
      <w:r>
        <w:rPr>
          <w:sz w:val="20"/>
          <w:szCs w:val="20"/>
          <w:rtl w:val="0"/>
        </w:rPr>
        <w:t>F.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 Slice the onions, cabbage, and grapes, and place them in a single layer on a large sheet pan. Drizzle with olive oil, and sprinkle with salt and pepper. Then, place pieces of kielbasa around the pan.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3. Roast for 20 minutes, then carefully flip the sausages once and roast for another 10-15 minutes, or until kielbasa begins to brown at the edges.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</w:pPr>
      <w:r>
        <w:rPr>
          <w:sz w:val="20"/>
          <w:szCs w:val="20"/>
          <w:rtl w:val="0"/>
          <w:lang w:val="en-US"/>
        </w:rPr>
        <w:t>4. Transfer the roasted collage to plates and enjoy!</w:t>
      </w:r>
    </w:p>
    <w:sectPr>
      <w:headerReference w:type="default" r:id="rId4"/>
      <w:footerReference w:type="default" r:id="rId5"/>
      <w:pgSz w:w="12240" w:h="15840" w:orient="portrait"/>
      <w:pgMar w:top="1440" w:right="1800" w:bottom="90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620"/>
        <w:tab w:val="clear" w:pos="8640"/>
      </w:tabs>
      <w:jc w:val="center"/>
    </w:pPr>
    <w:r>
      <w:drawing>
        <wp:inline distT="0" distB="0" distL="0" distR="0">
          <wp:extent cx="5486400" cy="129616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CC_Recipe800_Oct16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2961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